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технологии</w:t>
      </w:r>
    </w:p>
    <w:p w:rsidR="004E70E5" w:rsidRDefault="004E70E5" w:rsidP="004E70E5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4E70E5" w:rsidRDefault="004E70E5" w:rsidP="004E70E5">
      <w:pPr>
        <w:ind w:firstLine="709"/>
        <w:rPr>
          <w:bCs/>
          <w:sz w:val="28"/>
          <w:szCs w:val="28"/>
        </w:rPr>
      </w:pPr>
    </w:p>
    <w:p w:rsidR="004E70E5" w:rsidRPr="00FD1270" w:rsidRDefault="004E70E5" w:rsidP="004E70E5">
      <w:pPr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Дата проведения: 12-13.11.2019 года</w:t>
      </w:r>
    </w:p>
    <w:p w:rsidR="004E70E5" w:rsidRPr="00FD1270" w:rsidRDefault="004E70E5" w:rsidP="004E70E5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Место проведения: МБОУ ЦО № 6 (ул. Шумилова, 48)</w:t>
      </w:r>
    </w:p>
    <w:p w:rsidR="004E70E5" w:rsidRPr="00FD1270" w:rsidRDefault="004E70E5" w:rsidP="004E70E5">
      <w:pPr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12 ноября 2019 г</w:t>
      </w:r>
      <w:r>
        <w:rPr>
          <w:bCs/>
          <w:sz w:val="28"/>
          <w:szCs w:val="28"/>
        </w:rPr>
        <w:t>ода</w:t>
      </w:r>
    </w:p>
    <w:tbl>
      <w:tblPr>
        <w:tblpPr w:leftFromText="180" w:rightFromText="180" w:vertAnchor="text" w:horzAnchor="margin" w:tblpXSpec="center" w:tblpY="9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54"/>
      </w:tblGrid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13.00 – 13.30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Регистрация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13.30 – 13.45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Линейка</w:t>
            </w:r>
          </w:p>
        </w:tc>
      </w:tr>
      <w:tr w:rsidR="004E70E5" w:rsidRPr="00FD1270" w:rsidTr="00A3747D">
        <w:tc>
          <w:tcPr>
            <w:tcW w:w="9747" w:type="dxa"/>
            <w:gridSpan w:val="2"/>
          </w:tcPr>
          <w:p w:rsidR="004E70E5" w:rsidRPr="00FD1270" w:rsidRDefault="004E70E5" w:rsidP="00A3747D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FD1270">
              <w:rPr>
                <w:bCs/>
                <w:i/>
                <w:iCs/>
                <w:sz w:val="28"/>
                <w:szCs w:val="28"/>
              </w:rPr>
              <w:t>Номинация «</w:t>
            </w:r>
            <w:r w:rsidRPr="00FD1270">
              <w:rPr>
                <w:i/>
                <w:sz w:val="28"/>
                <w:szCs w:val="28"/>
              </w:rPr>
              <w:t>Культура дома, дизайн и технологии</w:t>
            </w:r>
            <w:r w:rsidRPr="00FD127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14.00 – 15.00</w:t>
            </w: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с 15.30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Теоретический тур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(КД)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Защита проектов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(КД)</w:t>
            </w:r>
          </w:p>
        </w:tc>
      </w:tr>
      <w:tr w:rsidR="004E70E5" w:rsidRPr="00FD1270" w:rsidTr="00A3747D">
        <w:tc>
          <w:tcPr>
            <w:tcW w:w="9747" w:type="dxa"/>
            <w:gridSpan w:val="2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bCs/>
                <w:i/>
                <w:iCs/>
                <w:sz w:val="28"/>
                <w:szCs w:val="28"/>
              </w:rPr>
              <w:t>Номинация «</w:t>
            </w:r>
            <w:r w:rsidRPr="00FD1270">
              <w:rPr>
                <w:i/>
                <w:sz w:val="28"/>
                <w:szCs w:val="28"/>
              </w:rPr>
              <w:t>Техника, технологии и техническое творчество</w:t>
            </w:r>
            <w:r w:rsidRPr="00FD127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14.00 – 15.00</w:t>
            </w: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с 15.30</w:t>
            </w:r>
          </w:p>
        </w:tc>
        <w:tc>
          <w:tcPr>
            <w:tcW w:w="76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Теоретический тур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</w:t>
            </w:r>
            <w:proofErr w:type="gramStart"/>
            <w:r w:rsidRPr="00FD1270">
              <w:rPr>
                <w:sz w:val="28"/>
                <w:szCs w:val="28"/>
              </w:rPr>
              <w:t>ТТ</w:t>
            </w:r>
            <w:proofErr w:type="gramEnd"/>
            <w:r w:rsidRPr="00FD1270">
              <w:rPr>
                <w:sz w:val="28"/>
                <w:szCs w:val="28"/>
              </w:rPr>
              <w:t>, 3</w:t>
            </w:r>
            <w:r w:rsidRPr="00FD1270">
              <w:rPr>
                <w:sz w:val="28"/>
                <w:szCs w:val="28"/>
                <w:lang w:val="en-US"/>
              </w:rPr>
              <w:t>D</w:t>
            </w:r>
            <w:r w:rsidRPr="00FD1270">
              <w:rPr>
                <w:sz w:val="28"/>
                <w:szCs w:val="28"/>
              </w:rPr>
              <w:t>, РТ)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Защита проектов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</w:t>
            </w:r>
            <w:proofErr w:type="gramStart"/>
            <w:r w:rsidRPr="00FD1270">
              <w:rPr>
                <w:sz w:val="28"/>
                <w:szCs w:val="28"/>
              </w:rPr>
              <w:t>ТТ</w:t>
            </w:r>
            <w:proofErr w:type="gramEnd"/>
            <w:r w:rsidRPr="00FD1270">
              <w:rPr>
                <w:sz w:val="28"/>
                <w:szCs w:val="28"/>
              </w:rPr>
              <w:t>, 3</w:t>
            </w:r>
            <w:r w:rsidRPr="00FD1270">
              <w:rPr>
                <w:sz w:val="28"/>
                <w:szCs w:val="28"/>
                <w:lang w:val="en-US"/>
              </w:rPr>
              <w:t>D</w:t>
            </w:r>
            <w:r w:rsidRPr="00FD1270">
              <w:rPr>
                <w:sz w:val="28"/>
                <w:szCs w:val="28"/>
              </w:rPr>
              <w:t>, РТ)</w:t>
            </w:r>
          </w:p>
        </w:tc>
      </w:tr>
    </w:tbl>
    <w:p w:rsidR="004E70E5" w:rsidRPr="00FD1270" w:rsidRDefault="004E70E5" w:rsidP="004E70E5">
      <w:pPr>
        <w:jc w:val="center"/>
        <w:rPr>
          <w:bCs/>
          <w:sz w:val="28"/>
          <w:szCs w:val="28"/>
        </w:rPr>
      </w:pPr>
    </w:p>
    <w:p w:rsidR="004E70E5" w:rsidRPr="00FD1270" w:rsidRDefault="004E70E5" w:rsidP="004E70E5">
      <w:pPr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13 ноября 2019 г</w:t>
      </w:r>
      <w:r>
        <w:rPr>
          <w:bCs/>
          <w:sz w:val="28"/>
          <w:szCs w:val="28"/>
        </w:rPr>
        <w:t>ода</w:t>
      </w:r>
    </w:p>
    <w:tbl>
      <w:tblPr>
        <w:tblpPr w:leftFromText="180" w:rightFromText="180" w:vertAnchor="text" w:horzAnchor="margin" w:tblpXSpec="center" w:tblpY="9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688"/>
      </w:tblGrid>
      <w:tr w:rsidR="004E70E5" w:rsidRPr="00FD1270" w:rsidTr="00A3747D">
        <w:tc>
          <w:tcPr>
            <w:tcW w:w="9781" w:type="dxa"/>
            <w:gridSpan w:val="2"/>
          </w:tcPr>
          <w:p w:rsidR="004E70E5" w:rsidRPr="00FD1270" w:rsidRDefault="004E70E5" w:rsidP="00A3747D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FD1270">
              <w:rPr>
                <w:bCs/>
                <w:i/>
                <w:iCs/>
                <w:sz w:val="28"/>
                <w:szCs w:val="28"/>
              </w:rPr>
              <w:t>Номинация «</w:t>
            </w:r>
            <w:r w:rsidRPr="00FD1270">
              <w:rPr>
                <w:i/>
                <w:sz w:val="28"/>
                <w:szCs w:val="28"/>
              </w:rPr>
              <w:t>Культура дома, дизайн и технологии</w:t>
            </w:r>
            <w:r w:rsidRPr="00FD127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14.00 – 16.30</w:t>
            </w:r>
          </w:p>
        </w:tc>
        <w:tc>
          <w:tcPr>
            <w:tcW w:w="7688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Практический тур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(КД)</w:t>
            </w:r>
          </w:p>
        </w:tc>
      </w:tr>
      <w:tr w:rsidR="004E70E5" w:rsidRPr="00FD1270" w:rsidTr="00A3747D">
        <w:tc>
          <w:tcPr>
            <w:tcW w:w="9781" w:type="dxa"/>
            <w:gridSpan w:val="2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bCs/>
                <w:i/>
                <w:iCs/>
                <w:sz w:val="28"/>
                <w:szCs w:val="28"/>
              </w:rPr>
              <w:t>Номинация «</w:t>
            </w:r>
            <w:r w:rsidRPr="00FD1270">
              <w:rPr>
                <w:i/>
                <w:sz w:val="28"/>
                <w:szCs w:val="28"/>
              </w:rPr>
              <w:t>Техника, технологии и техническое творчество</w:t>
            </w:r>
            <w:r w:rsidRPr="00FD1270">
              <w:rPr>
                <w:bCs/>
                <w:i/>
                <w:iCs/>
                <w:sz w:val="28"/>
                <w:szCs w:val="28"/>
              </w:rPr>
              <w:t>»</w:t>
            </w:r>
          </w:p>
        </w:tc>
      </w:tr>
      <w:tr w:rsidR="004E70E5" w:rsidRPr="00FD1270" w:rsidTr="00A3747D">
        <w:tc>
          <w:tcPr>
            <w:tcW w:w="2093" w:type="dxa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14.00 – 16.30</w:t>
            </w: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</w:p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16.40 – 19.10</w:t>
            </w:r>
          </w:p>
        </w:tc>
        <w:tc>
          <w:tcPr>
            <w:tcW w:w="7688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Практический тур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10, 11 классы (</w:t>
            </w:r>
            <w:proofErr w:type="gramStart"/>
            <w:r w:rsidRPr="00FD1270">
              <w:rPr>
                <w:sz w:val="28"/>
                <w:szCs w:val="28"/>
              </w:rPr>
              <w:t>ТТ</w:t>
            </w:r>
            <w:proofErr w:type="gramEnd"/>
            <w:r w:rsidRPr="00FD1270">
              <w:rPr>
                <w:sz w:val="28"/>
                <w:szCs w:val="28"/>
              </w:rPr>
              <w:t>)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 xml:space="preserve">7, 8, 9, 10, 11 классы </w:t>
            </w:r>
            <w:r w:rsidRPr="00FD1270">
              <w:rPr>
                <w:bCs/>
                <w:iCs/>
                <w:sz w:val="28"/>
                <w:szCs w:val="28"/>
              </w:rPr>
              <w:t>(</w:t>
            </w:r>
            <w:r w:rsidRPr="00FD1270">
              <w:rPr>
                <w:sz w:val="28"/>
                <w:szCs w:val="28"/>
              </w:rPr>
              <w:t>3</w:t>
            </w:r>
            <w:r w:rsidRPr="00FD1270">
              <w:rPr>
                <w:sz w:val="28"/>
                <w:szCs w:val="28"/>
                <w:lang w:val="en-US"/>
              </w:rPr>
              <w:t>D</w:t>
            </w:r>
            <w:r w:rsidRPr="00FD1270">
              <w:rPr>
                <w:bCs/>
                <w:iCs/>
                <w:sz w:val="28"/>
                <w:szCs w:val="28"/>
              </w:rPr>
              <w:t>)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7, 8, 9, 10, 11 классы (РТ)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Практический тур</w:t>
            </w:r>
          </w:p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8, 9, классы (</w:t>
            </w:r>
            <w:proofErr w:type="gramStart"/>
            <w:r w:rsidRPr="00FD1270">
              <w:rPr>
                <w:sz w:val="28"/>
                <w:szCs w:val="28"/>
              </w:rPr>
              <w:t>ТТ</w:t>
            </w:r>
            <w:proofErr w:type="gramEnd"/>
            <w:r w:rsidRPr="00FD1270">
              <w:rPr>
                <w:sz w:val="28"/>
                <w:szCs w:val="28"/>
              </w:rPr>
              <w:t>)</w:t>
            </w:r>
          </w:p>
        </w:tc>
      </w:tr>
    </w:tbl>
    <w:p w:rsidR="004E70E5" w:rsidRPr="00FD1270" w:rsidRDefault="004E70E5" w:rsidP="004E70E5">
      <w:pPr>
        <w:jc w:val="center"/>
        <w:rPr>
          <w:bCs/>
          <w:sz w:val="28"/>
          <w:szCs w:val="28"/>
        </w:rPr>
      </w:pPr>
    </w:p>
    <w:p w:rsidR="004E70E5" w:rsidRPr="00FD1270" w:rsidRDefault="004E70E5" w:rsidP="004E70E5">
      <w:pPr>
        <w:ind w:left="709"/>
        <w:rPr>
          <w:sz w:val="28"/>
          <w:szCs w:val="28"/>
        </w:rPr>
      </w:pPr>
      <w:r w:rsidRPr="00FD1270">
        <w:rPr>
          <w:sz w:val="28"/>
          <w:szCs w:val="28"/>
        </w:rPr>
        <w:t>(КД)</w:t>
      </w:r>
      <w:r w:rsidRPr="00FD1270">
        <w:rPr>
          <w:i/>
          <w:iCs/>
          <w:sz w:val="28"/>
          <w:szCs w:val="28"/>
        </w:rPr>
        <w:t xml:space="preserve"> –</w:t>
      </w:r>
      <w:r w:rsidRPr="00FD1270">
        <w:rPr>
          <w:sz w:val="28"/>
          <w:szCs w:val="28"/>
        </w:rPr>
        <w:t xml:space="preserve"> </w:t>
      </w:r>
      <w:r w:rsidRPr="00FD1270">
        <w:rPr>
          <w:bCs/>
          <w:i/>
          <w:iCs/>
          <w:sz w:val="28"/>
          <w:szCs w:val="28"/>
        </w:rPr>
        <w:t>Номинация «</w:t>
      </w:r>
      <w:r w:rsidRPr="00FD1270">
        <w:rPr>
          <w:i/>
          <w:sz w:val="28"/>
          <w:szCs w:val="28"/>
        </w:rPr>
        <w:t>Культура дома, дизайн и технологии</w:t>
      </w:r>
      <w:r w:rsidRPr="00FD1270">
        <w:rPr>
          <w:bCs/>
          <w:i/>
          <w:iCs/>
          <w:sz w:val="28"/>
          <w:szCs w:val="28"/>
        </w:rPr>
        <w:t>».</w:t>
      </w:r>
    </w:p>
    <w:p w:rsidR="004E70E5" w:rsidRPr="00FD1270" w:rsidRDefault="004E70E5" w:rsidP="004E70E5">
      <w:pPr>
        <w:ind w:left="709"/>
        <w:jc w:val="both"/>
        <w:rPr>
          <w:bCs/>
          <w:i/>
          <w:iCs/>
          <w:sz w:val="28"/>
          <w:szCs w:val="28"/>
        </w:rPr>
      </w:pPr>
      <w:r w:rsidRPr="00FD1270">
        <w:rPr>
          <w:sz w:val="28"/>
          <w:szCs w:val="28"/>
        </w:rPr>
        <w:t>(</w:t>
      </w:r>
      <w:proofErr w:type="gramStart"/>
      <w:r w:rsidRPr="00FD1270">
        <w:rPr>
          <w:sz w:val="28"/>
          <w:szCs w:val="28"/>
        </w:rPr>
        <w:t>ТТ</w:t>
      </w:r>
      <w:proofErr w:type="gramEnd"/>
      <w:r w:rsidRPr="00FD1270">
        <w:rPr>
          <w:sz w:val="28"/>
          <w:szCs w:val="28"/>
        </w:rPr>
        <w:t>)</w:t>
      </w:r>
      <w:r w:rsidRPr="00FD1270">
        <w:rPr>
          <w:i/>
          <w:iCs/>
          <w:sz w:val="28"/>
          <w:szCs w:val="28"/>
        </w:rPr>
        <w:t xml:space="preserve"> –</w:t>
      </w:r>
      <w:r w:rsidRPr="00FD1270">
        <w:rPr>
          <w:sz w:val="28"/>
          <w:szCs w:val="28"/>
        </w:rPr>
        <w:t xml:space="preserve"> </w:t>
      </w:r>
      <w:r w:rsidRPr="00FD1270">
        <w:rPr>
          <w:bCs/>
          <w:i/>
          <w:iCs/>
          <w:sz w:val="28"/>
          <w:szCs w:val="28"/>
        </w:rPr>
        <w:t xml:space="preserve">Номинация «Техника </w:t>
      </w:r>
      <w:r w:rsidRPr="00FD1270">
        <w:rPr>
          <w:i/>
          <w:sz w:val="28"/>
          <w:szCs w:val="28"/>
        </w:rPr>
        <w:t xml:space="preserve">технологии </w:t>
      </w:r>
      <w:r w:rsidRPr="00FD1270">
        <w:rPr>
          <w:bCs/>
          <w:i/>
          <w:iCs/>
          <w:sz w:val="28"/>
          <w:szCs w:val="28"/>
        </w:rPr>
        <w:t>и техническое творчество».</w:t>
      </w:r>
    </w:p>
    <w:p w:rsidR="004E70E5" w:rsidRPr="00FD1270" w:rsidRDefault="004E70E5" w:rsidP="004E70E5">
      <w:pPr>
        <w:ind w:left="709"/>
        <w:jc w:val="both"/>
        <w:rPr>
          <w:bCs/>
          <w:i/>
          <w:iCs/>
          <w:sz w:val="28"/>
          <w:szCs w:val="28"/>
        </w:rPr>
      </w:pPr>
      <w:r w:rsidRPr="00FD1270">
        <w:rPr>
          <w:sz w:val="28"/>
          <w:szCs w:val="28"/>
        </w:rPr>
        <w:t>(РТ)</w:t>
      </w:r>
      <w:r w:rsidRPr="00FD1270">
        <w:rPr>
          <w:i/>
          <w:iCs/>
          <w:sz w:val="28"/>
          <w:szCs w:val="28"/>
        </w:rPr>
        <w:t xml:space="preserve"> – Модуль </w:t>
      </w:r>
      <w:r w:rsidRPr="00FD1270">
        <w:rPr>
          <w:bCs/>
          <w:i/>
          <w:iCs/>
          <w:sz w:val="28"/>
          <w:szCs w:val="28"/>
        </w:rPr>
        <w:t>«Робототехника».</w:t>
      </w:r>
    </w:p>
    <w:p w:rsidR="004E70E5" w:rsidRPr="00FD1270" w:rsidRDefault="004E70E5" w:rsidP="004E70E5">
      <w:pPr>
        <w:ind w:left="709"/>
        <w:jc w:val="both"/>
        <w:rPr>
          <w:bCs/>
          <w:iCs/>
          <w:sz w:val="28"/>
          <w:szCs w:val="28"/>
        </w:rPr>
      </w:pPr>
      <w:r w:rsidRPr="00FD1270">
        <w:rPr>
          <w:bCs/>
          <w:iCs/>
          <w:sz w:val="28"/>
          <w:szCs w:val="28"/>
        </w:rPr>
        <w:t>(</w:t>
      </w:r>
      <w:r w:rsidRPr="00FD1270">
        <w:rPr>
          <w:sz w:val="28"/>
          <w:szCs w:val="28"/>
        </w:rPr>
        <w:t>3</w:t>
      </w:r>
      <w:r w:rsidRPr="00FD1270">
        <w:rPr>
          <w:sz w:val="28"/>
          <w:szCs w:val="28"/>
          <w:lang w:val="en-US"/>
        </w:rPr>
        <w:t>D</w:t>
      </w:r>
      <w:r w:rsidRPr="00FD1270">
        <w:rPr>
          <w:bCs/>
          <w:iCs/>
          <w:sz w:val="28"/>
          <w:szCs w:val="28"/>
        </w:rPr>
        <w:t>)</w:t>
      </w:r>
      <w:r w:rsidRPr="00FD1270">
        <w:rPr>
          <w:i/>
          <w:iCs/>
          <w:sz w:val="28"/>
          <w:szCs w:val="28"/>
        </w:rPr>
        <w:t xml:space="preserve"> – Модуль «</w:t>
      </w:r>
      <w:r w:rsidRPr="00FD1270">
        <w:rPr>
          <w:i/>
          <w:sz w:val="28"/>
          <w:szCs w:val="28"/>
        </w:rPr>
        <w:t>3</w:t>
      </w:r>
      <w:r w:rsidRPr="00FD1270">
        <w:rPr>
          <w:i/>
          <w:sz w:val="28"/>
          <w:szCs w:val="28"/>
          <w:lang w:val="en-US"/>
        </w:rPr>
        <w:t>D</w:t>
      </w:r>
      <w:r w:rsidRPr="00FD1270">
        <w:rPr>
          <w:i/>
          <w:sz w:val="28"/>
          <w:szCs w:val="28"/>
        </w:rPr>
        <w:t>-моделирование</w:t>
      </w:r>
      <w:r w:rsidRPr="00FD1270">
        <w:rPr>
          <w:i/>
          <w:iCs/>
          <w:sz w:val="28"/>
          <w:szCs w:val="28"/>
        </w:rPr>
        <w:t>».</w:t>
      </w:r>
    </w:p>
    <w:p w:rsidR="004E70E5" w:rsidRPr="00FD1270" w:rsidRDefault="004E70E5" w:rsidP="004E70E5">
      <w:pPr>
        <w:ind w:firstLine="709"/>
        <w:jc w:val="both"/>
      </w:pPr>
    </w:p>
    <w:p w:rsidR="004E70E5" w:rsidRPr="00FD1270" w:rsidRDefault="004E70E5" w:rsidP="004E70E5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proofErr w:type="gramStart"/>
      <w:r w:rsidRPr="00FD1270">
        <w:rPr>
          <w:sz w:val="28"/>
          <w:szCs w:val="28"/>
        </w:rPr>
        <w:t>Количество баллов, необходимые для участия в муниципальном этапе всероссийской олимпиады школьников по технологии в 201</w:t>
      </w:r>
      <w:r>
        <w:rPr>
          <w:sz w:val="28"/>
          <w:szCs w:val="28"/>
        </w:rPr>
        <w:t>9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  <w:proofErr w:type="gramEnd"/>
    </w:p>
    <w:tbl>
      <w:tblPr>
        <w:tblW w:w="9822" w:type="dxa"/>
        <w:jc w:val="center"/>
        <w:tblInd w:w="-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4"/>
        <w:gridCol w:w="1149"/>
        <w:gridCol w:w="1245"/>
        <w:gridCol w:w="1210"/>
        <w:gridCol w:w="1764"/>
      </w:tblGrid>
      <w:tr w:rsidR="004E70E5" w:rsidRPr="00FD1270" w:rsidTr="00A3747D">
        <w:trPr>
          <w:trHeight w:val="332"/>
          <w:jc w:val="center"/>
        </w:trPr>
        <w:tc>
          <w:tcPr>
            <w:tcW w:w="4454" w:type="dxa"/>
            <w:vAlign w:val="center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Номинации</w:t>
            </w:r>
          </w:p>
        </w:tc>
        <w:tc>
          <w:tcPr>
            <w:tcW w:w="1149" w:type="dxa"/>
            <w:vAlign w:val="center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7 класс</w:t>
            </w:r>
          </w:p>
        </w:tc>
        <w:tc>
          <w:tcPr>
            <w:tcW w:w="1245" w:type="dxa"/>
            <w:vAlign w:val="center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210" w:type="dxa"/>
            <w:vAlign w:val="center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9 класс</w:t>
            </w:r>
          </w:p>
        </w:tc>
        <w:tc>
          <w:tcPr>
            <w:tcW w:w="1764" w:type="dxa"/>
            <w:vAlign w:val="center"/>
          </w:tcPr>
          <w:p w:rsidR="004E70E5" w:rsidRPr="00FD1270" w:rsidRDefault="004E70E5" w:rsidP="00A3747D">
            <w:pPr>
              <w:jc w:val="center"/>
              <w:rPr>
                <w:bCs/>
                <w:sz w:val="28"/>
                <w:szCs w:val="28"/>
              </w:rPr>
            </w:pPr>
            <w:r w:rsidRPr="00FD1270">
              <w:rPr>
                <w:bCs/>
                <w:sz w:val="28"/>
                <w:szCs w:val="28"/>
              </w:rPr>
              <w:t>10-11 класс</w:t>
            </w:r>
          </w:p>
        </w:tc>
      </w:tr>
      <w:tr w:rsidR="004E70E5" w:rsidRPr="00FD1270" w:rsidTr="00A3747D">
        <w:trPr>
          <w:trHeight w:val="102"/>
          <w:jc w:val="center"/>
        </w:trPr>
        <w:tc>
          <w:tcPr>
            <w:tcW w:w="44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«Культура дома, дизайн и технологии»</w:t>
            </w:r>
          </w:p>
        </w:tc>
        <w:tc>
          <w:tcPr>
            <w:tcW w:w="1149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23</w:t>
            </w:r>
          </w:p>
        </w:tc>
        <w:tc>
          <w:tcPr>
            <w:tcW w:w="1245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23</w:t>
            </w:r>
          </w:p>
        </w:tc>
        <w:tc>
          <w:tcPr>
            <w:tcW w:w="1210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20</w:t>
            </w:r>
          </w:p>
        </w:tc>
        <w:tc>
          <w:tcPr>
            <w:tcW w:w="1764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23</w:t>
            </w:r>
          </w:p>
        </w:tc>
      </w:tr>
      <w:tr w:rsidR="004E70E5" w:rsidRPr="00FD1270" w:rsidTr="00A3747D">
        <w:trPr>
          <w:trHeight w:val="102"/>
          <w:jc w:val="center"/>
        </w:trPr>
        <w:tc>
          <w:tcPr>
            <w:tcW w:w="4454" w:type="dxa"/>
          </w:tcPr>
          <w:p w:rsidR="004E70E5" w:rsidRPr="00FD1270" w:rsidRDefault="004E70E5" w:rsidP="00A3747D">
            <w:pPr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 xml:space="preserve">«Техника, технологии и </w:t>
            </w:r>
            <w:r w:rsidRPr="00FD1270">
              <w:rPr>
                <w:sz w:val="28"/>
                <w:szCs w:val="28"/>
              </w:rPr>
              <w:lastRenderedPageBreak/>
              <w:t>техническое творчество»</w:t>
            </w:r>
          </w:p>
        </w:tc>
        <w:tc>
          <w:tcPr>
            <w:tcW w:w="1149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1245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23</w:t>
            </w:r>
          </w:p>
        </w:tc>
        <w:tc>
          <w:tcPr>
            <w:tcW w:w="1210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21</w:t>
            </w:r>
          </w:p>
        </w:tc>
      </w:tr>
      <w:tr w:rsidR="004E70E5" w:rsidRPr="00FD1270" w:rsidTr="00A3747D">
        <w:trPr>
          <w:trHeight w:val="102"/>
          <w:jc w:val="center"/>
        </w:trPr>
        <w:tc>
          <w:tcPr>
            <w:tcW w:w="4454" w:type="dxa"/>
          </w:tcPr>
          <w:p w:rsidR="004E70E5" w:rsidRPr="00FD1270" w:rsidRDefault="004E70E5" w:rsidP="00A3747D">
            <w:pPr>
              <w:numPr>
                <w:ilvl w:val="0"/>
                <w:numId w:val="2"/>
              </w:numPr>
              <w:ind w:left="552" w:firstLine="0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lastRenderedPageBreak/>
              <w:t>модуль «Робототехника»</w:t>
            </w:r>
          </w:p>
        </w:tc>
        <w:tc>
          <w:tcPr>
            <w:tcW w:w="1149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25</w:t>
            </w:r>
          </w:p>
        </w:tc>
        <w:tc>
          <w:tcPr>
            <w:tcW w:w="2455" w:type="dxa"/>
            <w:gridSpan w:val="2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32</w:t>
            </w:r>
          </w:p>
        </w:tc>
        <w:tc>
          <w:tcPr>
            <w:tcW w:w="1764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34</w:t>
            </w:r>
          </w:p>
        </w:tc>
      </w:tr>
      <w:tr w:rsidR="004E70E5" w:rsidRPr="00FD1270" w:rsidTr="00A3747D">
        <w:trPr>
          <w:trHeight w:val="102"/>
          <w:jc w:val="center"/>
        </w:trPr>
        <w:tc>
          <w:tcPr>
            <w:tcW w:w="4454" w:type="dxa"/>
          </w:tcPr>
          <w:p w:rsidR="004E70E5" w:rsidRPr="00FD1270" w:rsidRDefault="004E70E5" w:rsidP="00A3747D">
            <w:pPr>
              <w:numPr>
                <w:ilvl w:val="0"/>
                <w:numId w:val="2"/>
              </w:numPr>
              <w:ind w:left="552" w:firstLine="0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модуль «3</w:t>
            </w:r>
            <w:r w:rsidRPr="00FD1270">
              <w:rPr>
                <w:sz w:val="28"/>
                <w:szCs w:val="28"/>
                <w:lang w:val="en-US"/>
              </w:rPr>
              <w:t>D-</w:t>
            </w:r>
            <w:r w:rsidRPr="00FD1270">
              <w:rPr>
                <w:sz w:val="28"/>
                <w:szCs w:val="28"/>
              </w:rPr>
              <w:t>моделирование»</w:t>
            </w:r>
          </w:p>
        </w:tc>
        <w:tc>
          <w:tcPr>
            <w:tcW w:w="1149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19</w:t>
            </w:r>
          </w:p>
        </w:tc>
        <w:tc>
          <w:tcPr>
            <w:tcW w:w="1245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20</w:t>
            </w:r>
          </w:p>
        </w:tc>
        <w:tc>
          <w:tcPr>
            <w:tcW w:w="1210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25</w:t>
            </w:r>
          </w:p>
        </w:tc>
        <w:tc>
          <w:tcPr>
            <w:tcW w:w="1764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28</w:t>
            </w:r>
          </w:p>
        </w:tc>
      </w:tr>
    </w:tbl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</w:p>
    <w:p w:rsidR="004E70E5" w:rsidRPr="00FD1270" w:rsidRDefault="004E70E5" w:rsidP="004E70E5">
      <w:pPr>
        <w:pStyle w:val="a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В</w:t>
      </w:r>
      <w:r w:rsidRPr="00FD1270">
        <w:rPr>
          <w:b w:val="0"/>
          <w:bCs w:val="0"/>
        </w:rPr>
        <w:t xml:space="preserve">се участники Олимпиады проходят процедуру регистрации. При регистрации проверяется правомерность участия </w:t>
      </w:r>
      <w:proofErr w:type="gramStart"/>
      <w:r w:rsidRPr="00FD1270">
        <w:rPr>
          <w:b w:val="0"/>
          <w:bCs w:val="0"/>
        </w:rPr>
        <w:t>обучающихся</w:t>
      </w:r>
      <w:proofErr w:type="gramEnd"/>
      <w:r w:rsidRPr="00FD1270">
        <w:rPr>
          <w:b w:val="0"/>
          <w:bCs w:val="0"/>
        </w:rPr>
        <w:t xml:space="preserve"> в Олимпиаде.</w:t>
      </w:r>
    </w:p>
    <w:p w:rsidR="004E70E5" w:rsidRPr="00FD1270" w:rsidRDefault="004E70E5" w:rsidP="004E70E5">
      <w:pPr>
        <w:pStyle w:val="a4"/>
        <w:ind w:firstLine="720"/>
        <w:jc w:val="both"/>
        <w:rPr>
          <w:b w:val="0"/>
          <w:bCs w:val="0"/>
        </w:rPr>
      </w:pPr>
      <w:r w:rsidRPr="00FD1270">
        <w:rPr>
          <w:b w:val="0"/>
          <w:bCs w:val="0"/>
        </w:rPr>
        <w:t>При себе участник Олимпиады должны иметь следующие документы: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школьный приказ о направлении на Олимпиаду (1 экз. на команду ОУ) с отметкой о прохождении инструктажа по технике безопасности;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паспорт или свидетельство о рождении участника олимпиады;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справка с места учёбы с фотографией (если участнику Олимпиады не исполнилось 14 лет);</w:t>
      </w:r>
    </w:p>
    <w:p w:rsidR="004E70E5" w:rsidRPr="00FD1270" w:rsidRDefault="004E70E5" w:rsidP="004E70E5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FD1270">
        <w:rPr>
          <w:b w:val="0"/>
          <w:bCs w:val="0"/>
        </w:rPr>
        <w:t>договор о страховании жизни и здоровья от несчастных случаев.</w:t>
      </w: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При себе участникам Олимпиады рекомендуется иметь черную гелиевую ручку, непрограммируемый калькулятор сменную обувь, форму, инструменты и материалы для практической работы.</w:t>
      </w:r>
    </w:p>
    <w:p w:rsidR="004E70E5" w:rsidRPr="00FD1270" w:rsidRDefault="004E70E5" w:rsidP="004E70E5">
      <w:pPr>
        <w:ind w:firstLine="540"/>
        <w:jc w:val="both"/>
        <w:rPr>
          <w:i/>
          <w:sz w:val="28"/>
          <w:szCs w:val="28"/>
        </w:rPr>
      </w:pPr>
      <w:r w:rsidRPr="00FD1270">
        <w:rPr>
          <w:i/>
          <w:sz w:val="28"/>
          <w:szCs w:val="28"/>
        </w:rPr>
        <w:t>Участникам Олимпиады запрещается использовать любые справочные материалы. Запрещается использовать любые устройства мобильной связи (телефоны, смартфоны, планшетные компьютеры, ноутбуки и локальные сети).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Муниципальный этап всероссийской олимпиады школьников по технологии в 2019-2020 учебном году проводится в три тура:</w:t>
      </w:r>
    </w:p>
    <w:p w:rsidR="004E70E5" w:rsidRPr="00FD1270" w:rsidRDefault="004E70E5" w:rsidP="004E70E5">
      <w:pPr>
        <w:jc w:val="both"/>
        <w:rPr>
          <w:sz w:val="28"/>
          <w:szCs w:val="28"/>
        </w:rPr>
      </w:pPr>
      <w:r w:rsidRPr="00FD1270">
        <w:rPr>
          <w:sz w:val="28"/>
          <w:szCs w:val="28"/>
        </w:rPr>
        <w:t>- теоретический тур,</w:t>
      </w:r>
    </w:p>
    <w:p w:rsidR="004E70E5" w:rsidRPr="00FD1270" w:rsidRDefault="004E70E5" w:rsidP="004E70E5">
      <w:pPr>
        <w:jc w:val="both"/>
        <w:rPr>
          <w:sz w:val="28"/>
          <w:szCs w:val="28"/>
        </w:rPr>
      </w:pPr>
      <w:r w:rsidRPr="00FD1270">
        <w:rPr>
          <w:sz w:val="28"/>
          <w:szCs w:val="28"/>
        </w:rPr>
        <w:t>- защита проектов,</w:t>
      </w:r>
    </w:p>
    <w:p w:rsidR="004E70E5" w:rsidRPr="00FD1270" w:rsidRDefault="004E70E5" w:rsidP="004E70E5">
      <w:pPr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>- практический тур.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bCs/>
          <w:sz w:val="28"/>
          <w:szCs w:val="28"/>
          <w:lang w:eastAsia="ru-RU"/>
        </w:rPr>
        <w:t>Теоретический тур</w:t>
      </w:r>
      <w:r w:rsidRPr="00FD1270">
        <w:rPr>
          <w:rFonts w:ascii="Times New Roman" w:hAnsi="Times New Roman"/>
          <w:sz w:val="28"/>
          <w:szCs w:val="28"/>
          <w:lang w:eastAsia="ru-RU"/>
        </w:rPr>
        <w:t xml:space="preserve"> проводится единовременно, </w:t>
      </w:r>
      <w:proofErr w:type="spellStart"/>
      <w:r w:rsidRPr="00FD1270">
        <w:rPr>
          <w:rFonts w:ascii="Times New Roman" w:hAnsi="Times New Roman"/>
          <w:sz w:val="28"/>
          <w:szCs w:val="28"/>
          <w:lang w:eastAsia="ru-RU"/>
        </w:rPr>
        <w:t>очно</w:t>
      </w:r>
      <w:proofErr w:type="spellEnd"/>
      <w:r w:rsidRPr="00FD1270">
        <w:rPr>
          <w:rFonts w:ascii="Times New Roman" w:hAnsi="Times New Roman"/>
          <w:sz w:val="28"/>
          <w:szCs w:val="28"/>
          <w:lang w:eastAsia="ru-RU"/>
        </w:rPr>
        <w:t>, в форме ответов на тестовые вопросы на бумажном носителе.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D1270">
        <w:rPr>
          <w:rFonts w:ascii="Times New Roman" w:hAnsi="Times New Roman"/>
          <w:bCs/>
          <w:sz w:val="28"/>
          <w:szCs w:val="28"/>
          <w:lang w:eastAsia="ru-RU"/>
        </w:rPr>
        <w:t>Защита проекта</w:t>
      </w:r>
      <w:r w:rsidRPr="00FD1270">
        <w:rPr>
          <w:rFonts w:ascii="Times New Roman" w:hAnsi="Times New Roman"/>
          <w:sz w:val="28"/>
          <w:szCs w:val="28"/>
          <w:lang w:eastAsia="ru-RU"/>
        </w:rPr>
        <w:t xml:space="preserve"> проходит </w:t>
      </w:r>
      <w:proofErr w:type="spellStart"/>
      <w:r w:rsidRPr="00FD1270">
        <w:rPr>
          <w:rFonts w:ascii="Times New Roman" w:hAnsi="Times New Roman"/>
          <w:sz w:val="28"/>
          <w:szCs w:val="28"/>
          <w:lang w:eastAsia="ru-RU"/>
        </w:rPr>
        <w:t>очно</w:t>
      </w:r>
      <w:proofErr w:type="spellEnd"/>
      <w:r w:rsidRPr="00FD1270">
        <w:rPr>
          <w:rFonts w:ascii="Times New Roman" w:hAnsi="Times New Roman"/>
          <w:sz w:val="28"/>
          <w:szCs w:val="28"/>
          <w:lang w:eastAsia="ru-RU"/>
        </w:rPr>
        <w:t>, перед жюри. Участник представляет пояснительную записку, проектное изделие и презентацию.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bCs/>
          <w:sz w:val="28"/>
          <w:szCs w:val="28"/>
          <w:lang w:eastAsia="ru-RU"/>
        </w:rPr>
        <w:t>Практический тур</w:t>
      </w:r>
      <w:r w:rsidRPr="00FD1270">
        <w:rPr>
          <w:rFonts w:ascii="Times New Roman" w:hAnsi="Times New Roman"/>
          <w:sz w:val="28"/>
          <w:szCs w:val="28"/>
          <w:lang w:eastAsia="ru-RU"/>
        </w:rPr>
        <w:t xml:space="preserve"> проводится на площадках, оборудованных в соответствии с выбранным участником направлением. </w:t>
      </w:r>
    </w:p>
    <w:p w:rsidR="004E70E5" w:rsidRPr="00FD1270" w:rsidRDefault="004E70E5" w:rsidP="004E70E5">
      <w:pPr>
        <w:ind w:firstLine="709"/>
        <w:jc w:val="both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Продолжительность туров: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sz w:val="28"/>
          <w:szCs w:val="28"/>
          <w:lang w:eastAsia="ru-RU"/>
        </w:rPr>
        <w:t>- теоретическая часть – 60 минут;</w:t>
      </w:r>
    </w:p>
    <w:p w:rsidR="004E70E5" w:rsidRPr="00FD1270" w:rsidRDefault="004E70E5" w:rsidP="004E70E5">
      <w:pPr>
        <w:pStyle w:val="1"/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1270">
        <w:rPr>
          <w:rFonts w:ascii="Times New Roman" w:hAnsi="Times New Roman"/>
          <w:sz w:val="28"/>
          <w:szCs w:val="28"/>
          <w:lang w:eastAsia="ru-RU"/>
        </w:rPr>
        <w:t>- защита проектов – 8-10 минут на человека;</w:t>
      </w:r>
    </w:p>
    <w:p w:rsidR="004E70E5" w:rsidRPr="00FD1270" w:rsidRDefault="004E70E5" w:rsidP="004E70E5">
      <w:pPr>
        <w:jc w:val="both"/>
        <w:rPr>
          <w:bCs/>
          <w:sz w:val="28"/>
          <w:szCs w:val="28"/>
        </w:rPr>
      </w:pPr>
      <w:proofErr w:type="gramStart"/>
      <w:r w:rsidRPr="00FD1270">
        <w:rPr>
          <w:sz w:val="28"/>
          <w:szCs w:val="28"/>
        </w:rPr>
        <w:t>- практическая работа - 150 минут (2,5 часа): по выбору участника олимпиады «Культура дома, дизайн и технологии», «Техника, технологии и техническое творчество» (по выбору «Механическая деревообработка» или «Ручная деревообработка», «</w:t>
      </w:r>
      <w:r w:rsidRPr="00FD1270">
        <w:rPr>
          <w:rFonts w:eastAsia="Calibri"/>
          <w:sz w:val="28"/>
          <w:szCs w:val="28"/>
        </w:rPr>
        <w:t>3D моделирование», «</w:t>
      </w:r>
      <w:r w:rsidRPr="00FD1270">
        <w:rPr>
          <w:sz w:val="28"/>
          <w:szCs w:val="28"/>
        </w:rPr>
        <w:t>Робототехника»).</w:t>
      </w:r>
      <w:proofErr w:type="gramEnd"/>
    </w:p>
    <w:p w:rsidR="004E70E5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Работа членов жюри МБОУ ЦО № 6 </w:t>
      </w:r>
      <w:r w:rsidRPr="00FD1270">
        <w:rPr>
          <w:bCs/>
          <w:sz w:val="28"/>
          <w:szCs w:val="28"/>
        </w:rPr>
        <w:t>(ул. Шумилова, 48)</w:t>
      </w:r>
      <w:r w:rsidRPr="00FD127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12 ноября 2019 г</w:t>
      </w:r>
      <w:r>
        <w:rPr>
          <w:sz w:val="28"/>
          <w:szCs w:val="28"/>
        </w:rPr>
        <w:t>ода</w:t>
      </w:r>
      <w:r w:rsidRPr="00FD1270">
        <w:rPr>
          <w:sz w:val="28"/>
          <w:szCs w:val="28"/>
        </w:rPr>
        <w:t xml:space="preserve"> с 15.00 - защита проектов;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13 ноября 2019 г</w:t>
      </w:r>
      <w:r>
        <w:rPr>
          <w:sz w:val="28"/>
          <w:szCs w:val="28"/>
        </w:rPr>
        <w:t>ода</w:t>
      </w:r>
      <w:r w:rsidRPr="00FD1270">
        <w:rPr>
          <w:sz w:val="28"/>
          <w:szCs w:val="28"/>
        </w:rPr>
        <w:t xml:space="preserve"> с 14.00 - проверка олимпиадных работ теоретического тура;</w:t>
      </w:r>
    </w:p>
    <w:p w:rsidR="004E70E5" w:rsidRPr="00FD1270" w:rsidRDefault="004E70E5" w:rsidP="004E70E5">
      <w:pPr>
        <w:ind w:firstLine="709"/>
        <w:jc w:val="both"/>
        <w:rPr>
          <w:sz w:val="28"/>
          <w:szCs w:val="28"/>
        </w:rPr>
      </w:pPr>
      <w:r w:rsidRPr="00FD1270">
        <w:rPr>
          <w:sz w:val="28"/>
          <w:szCs w:val="28"/>
        </w:rPr>
        <w:t>13 ноября 2019 г</w:t>
      </w:r>
      <w:r>
        <w:rPr>
          <w:sz w:val="28"/>
          <w:szCs w:val="28"/>
        </w:rPr>
        <w:t>ода</w:t>
      </w:r>
      <w:r w:rsidRPr="00FD1270">
        <w:rPr>
          <w:sz w:val="28"/>
          <w:szCs w:val="28"/>
        </w:rPr>
        <w:t xml:space="preserve"> с 14.00 - работа членов жюри на практическом туре.</w:t>
      </w:r>
    </w:p>
    <w:p w:rsidR="004E70E5" w:rsidRPr="00FD1270" w:rsidRDefault="004E70E5" w:rsidP="004E70E5">
      <w:pPr>
        <w:ind w:firstLine="540"/>
        <w:jc w:val="both"/>
        <w:rPr>
          <w:sz w:val="28"/>
          <w:szCs w:val="28"/>
        </w:rPr>
      </w:pPr>
      <w:r w:rsidRPr="00FD1270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1270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FD1270">
        <w:rPr>
          <w:sz w:val="28"/>
          <w:szCs w:val="28"/>
        </w:rPr>
        <w:t xml:space="preserve"> </w:t>
      </w:r>
      <w:hyperlink r:id="rId5" w:history="1">
        <w:r w:rsidRPr="00FD1270">
          <w:rPr>
            <w:rStyle w:val="ac"/>
            <w:sz w:val="28"/>
            <w:szCs w:val="28"/>
          </w:rPr>
          <w:t>https://www.beluo31.ru</w:t>
        </w:r>
      </w:hyperlink>
      <w:r w:rsidRPr="00FD1270">
        <w:rPr>
          <w:sz w:val="28"/>
          <w:szCs w:val="28"/>
        </w:rPr>
        <w:t xml:space="preserve"> в разделе «Новости» 14 ноября 2019 г. до 15.00.</w:t>
      </w:r>
    </w:p>
    <w:p w:rsidR="004E70E5" w:rsidRPr="00FD1270" w:rsidRDefault="004E70E5" w:rsidP="004E70E5">
      <w:pPr>
        <w:jc w:val="center"/>
        <w:rPr>
          <w:sz w:val="28"/>
          <w:szCs w:val="28"/>
        </w:rPr>
      </w:pPr>
      <w:r w:rsidRPr="00FD1270">
        <w:rPr>
          <w:sz w:val="28"/>
          <w:szCs w:val="28"/>
        </w:rPr>
        <w:t>15 ноября 2019 года</w:t>
      </w:r>
      <w:r>
        <w:rPr>
          <w:sz w:val="28"/>
          <w:szCs w:val="28"/>
        </w:rPr>
        <w:t xml:space="preserve"> (на базе МБОУ ЦО № 6</w:t>
      </w:r>
      <w:r w:rsidRPr="00FD1270">
        <w:rPr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1"/>
        <w:gridCol w:w="4768"/>
      </w:tblGrid>
      <w:tr w:rsidR="004E70E5" w:rsidRPr="00FD1270" w:rsidTr="00A3747D">
        <w:trPr>
          <w:trHeight w:val="362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E70E5" w:rsidRPr="00FD1270" w:rsidTr="00A3747D">
        <w:trPr>
          <w:trHeight w:val="659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15.00-16.00</w:t>
            </w:r>
          </w:p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768" w:type="dxa"/>
            <w:vAlign w:val="center"/>
          </w:tcPr>
          <w:p w:rsidR="004E70E5" w:rsidRPr="00FD1270" w:rsidRDefault="004E70E5" w:rsidP="00A3747D">
            <w:pPr>
              <w:ind w:firstLine="33"/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E70E5" w:rsidRPr="00FD1270" w:rsidTr="00A3747D">
        <w:trPr>
          <w:trHeight w:val="323"/>
        </w:trPr>
        <w:tc>
          <w:tcPr>
            <w:tcW w:w="4871" w:type="dxa"/>
            <w:vAlign w:val="center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с 16.00</w:t>
            </w:r>
          </w:p>
        </w:tc>
        <w:tc>
          <w:tcPr>
            <w:tcW w:w="4768" w:type="dxa"/>
          </w:tcPr>
          <w:p w:rsidR="004E70E5" w:rsidRPr="00FD1270" w:rsidRDefault="004E70E5" w:rsidP="00A3747D">
            <w:pPr>
              <w:jc w:val="center"/>
              <w:rPr>
                <w:sz w:val="28"/>
                <w:szCs w:val="28"/>
              </w:rPr>
            </w:pPr>
            <w:r w:rsidRPr="00FD1270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E70E5" w:rsidRPr="00FD1270" w:rsidRDefault="004E70E5" w:rsidP="004E70E5">
      <w:pPr>
        <w:ind w:firstLine="540"/>
        <w:jc w:val="both"/>
        <w:rPr>
          <w:bCs/>
          <w:sz w:val="28"/>
          <w:szCs w:val="28"/>
        </w:rPr>
      </w:pPr>
      <w:r w:rsidRPr="00FD1270">
        <w:rPr>
          <w:sz w:val="28"/>
          <w:szCs w:val="28"/>
        </w:rPr>
        <w:t xml:space="preserve">Итоговые результаты будут размещены на информационном портале </w:t>
      </w:r>
      <w:proofErr w:type="gramStart"/>
      <w:r w:rsidRPr="00FD1270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FD1270">
        <w:rPr>
          <w:sz w:val="28"/>
          <w:szCs w:val="28"/>
        </w:rPr>
        <w:t xml:space="preserve"> </w:t>
      </w:r>
      <w:hyperlink r:id="rId6" w:history="1">
        <w:r w:rsidRPr="00FD1270">
          <w:rPr>
            <w:rStyle w:val="ac"/>
            <w:sz w:val="28"/>
            <w:szCs w:val="28"/>
          </w:rPr>
          <w:t>https://www.beluo31.ru</w:t>
        </w:r>
      </w:hyperlink>
      <w:r w:rsidRPr="00FD1270">
        <w:rPr>
          <w:sz w:val="28"/>
          <w:szCs w:val="28"/>
        </w:rPr>
        <w:t xml:space="preserve"> в разделе «Новости» 1</w:t>
      </w:r>
      <w:r>
        <w:rPr>
          <w:sz w:val="28"/>
          <w:szCs w:val="28"/>
        </w:rPr>
        <w:t>6</w:t>
      </w:r>
      <w:r w:rsidRPr="00FD1270">
        <w:rPr>
          <w:sz w:val="28"/>
          <w:szCs w:val="28"/>
        </w:rPr>
        <w:t xml:space="preserve"> ноября 2019 года до 15.00.</w:t>
      </w:r>
    </w:p>
    <w:p w:rsidR="004E70E5" w:rsidRPr="00FD1270" w:rsidRDefault="004E70E5" w:rsidP="004E70E5">
      <w:pPr>
        <w:ind w:firstLine="540"/>
        <w:jc w:val="both"/>
      </w:pPr>
    </w:p>
    <w:p w:rsidR="004E70E5" w:rsidRPr="00FD1270" w:rsidRDefault="004E70E5" w:rsidP="004E70E5">
      <w:pPr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Состав жюри муниципального этапа</w:t>
      </w:r>
    </w:p>
    <w:p w:rsidR="004E70E5" w:rsidRPr="00FD1270" w:rsidRDefault="004E70E5" w:rsidP="004E70E5">
      <w:pPr>
        <w:tabs>
          <w:tab w:val="left" w:pos="2295"/>
        </w:tabs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всероссийской олимпиады школьников по технологии </w:t>
      </w:r>
    </w:p>
    <w:p w:rsidR="004E70E5" w:rsidRDefault="004E70E5" w:rsidP="004E70E5">
      <w:pPr>
        <w:tabs>
          <w:tab w:val="left" w:pos="2295"/>
        </w:tabs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в 2019-2020 учебном году</w:t>
      </w:r>
    </w:p>
    <w:p w:rsidR="004E70E5" w:rsidRDefault="004E70E5" w:rsidP="004E70E5">
      <w:pPr>
        <w:tabs>
          <w:tab w:val="left" w:pos="2295"/>
        </w:tabs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page" w:tblpX="1768" w:tblpY="8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629"/>
      </w:tblGrid>
      <w:tr w:rsidR="004E70E5" w:rsidRPr="00C76667" w:rsidTr="00A3747D">
        <w:trPr>
          <w:trHeight w:val="533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C76667">
              <w:rPr>
                <w:b/>
                <w:bCs/>
                <w:iCs/>
                <w:sz w:val="28"/>
                <w:szCs w:val="28"/>
              </w:rPr>
              <w:t>«Культура дома</w:t>
            </w:r>
            <w:r>
              <w:rPr>
                <w:b/>
                <w:bCs/>
                <w:iCs/>
                <w:sz w:val="28"/>
                <w:szCs w:val="28"/>
              </w:rPr>
              <w:t xml:space="preserve">, дизайн </w:t>
            </w:r>
            <w:r w:rsidRPr="00C76667">
              <w:rPr>
                <w:b/>
                <w:bCs/>
                <w:iCs/>
                <w:sz w:val="28"/>
                <w:szCs w:val="28"/>
              </w:rPr>
              <w:t xml:space="preserve">и </w:t>
            </w:r>
            <w:r>
              <w:rPr>
                <w:b/>
                <w:bCs/>
                <w:iCs/>
                <w:sz w:val="28"/>
                <w:szCs w:val="28"/>
              </w:rPr>
              <w:t>технологии»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Саркисян И.В.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Брыткова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Бондарева Л.А.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ЦО № 6 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Кушкина В.К.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12»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17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Ломоносова Л.В.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Козлова И.П.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34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Боровинская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Е.П.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39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pStyle w:val="a8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Бакшеева Н.В.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45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Стрекозова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Жихалкина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rFonts w:eastAsia="MS Mincho"/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46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Дубовая Т.А.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47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49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Сигаева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50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Ефимова Т.А.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Дмитричева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Феоктистова Ю.С.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4E70E5" w:rsidRPr="00C76667" w:rsidTr="00A3747D">
        <w:trPr>
          <w:trHeight w:val="160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C76667">
              <w:rPr>
                <w:b/>
                <w:sz w:val="28"/>
                <w:szCs w:val="28"/>
              </w:rPr>
              <w:t>«Техника</w:t>
            </w:r>
            <w:r>
              <w:rPr>
                <w:b/>
                <w:sz w:val="28"/>
                <w:szCs w:val="28"/>
              </w:rPr>
              <w:t>, технологии</w:t>
            </w:r>
            <w:r w:rsidRPr="00C76667">
              <w:rPr>
                <w:b/>
                <w:sz w:val="28"/>
                <w:szCs w:val="28"/>
              </w:rPr>
              <w:t xml:space="preserve"> и техническое творчество»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Московченко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Токмашев</w:t>
            </w:r>
            <w:proofErr w:type="spellEnd"/>
            <w:r w:rsidRPr="00C76667">
              <w:rPr>
                <w:sz w:val="28"/>
                <w:szCs w:val="28"/>
              </w:rPr>
              <w:t xml:space="preserve"> К.М.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3»</w:t>
            </w:r>
          </w:p>
        </w:tc>
      </w:tr>
      <w:tr w:rsidR="004E70E5" w:rsidRPr="00C76667" w:rsidTr="00A3747D">
        <w:trPr>
          <w:trHeight w:val="13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Попов Д.П.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Шевченко А.М.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ЦО № 6 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Кучерявенко</w:t>
            </w:r>
            <w:proofErr w:type="spellEnd"/>
            <w:r w:rsidRPr="00C7666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rFonts w:eastAsia="MS Mincho"/>
                <w:sz w:val="28"/>
                <w:szCs w:val="28"/>
              </w:rPr>
              <w:t>МБОУ СОШ № 11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Атаманский В.В.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МБОУ </w:t>
            </w: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«Гимназия № 12»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Лисняк</w:t>
            </w:r>
            <w:proofErr w:type="spellEnd"/>
            <w:r w:rsidRPr="00C76667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МБОУ ЦО № 15 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Киреев А.А.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Лисицкий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Занин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МБОУ СОШ № 29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Антипенко А.С.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МКОУ ОШ № 30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Назаренко</w:t>
            </w:r>
            <w:proofErr w:type="spellEnd"/>
            <w:r w:rsidRPr="00C766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Марков А.В.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Гринякин П.Н.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33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Яковлев Д.В.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pStyle w:val="a8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Кумейко</w:t>
            </w:r>
            <w:proofErr w:type="spellEnd"/>
            <w:r w:rsidRPr="00C76667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Беседа Э.И.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Дронов Е.В.</w:t>
            </w:r>
          </w:p>
        </w:tc>
        <w:tc>
          <w:tcPr>
            <w:tcW w:w="6629" w:type="dxa"/>
            <w:shd w:val="clear" w:color="auto" w:fill="auto"/>
          </w:tcPr>
          <w:p w:rsidR="004E70E5" w:rsidRPr="00C76667" w:rsidRDefault="004E70E5" w:rsidP="00A3747D">
            <w:pPr>
              <w:tabs>
                <w:tab w:val="center" w:pos="3365"/>
              </w:tabs>
              <w:jc w:val="both"/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МБУДО «Юность»</w:t>
            </w:r>
          </w:p>
        </w:tc>
      </w:tr>
      <w:tr w:rsidR="004E70E5" w:rsidRPr="00C76667" w:rsidTr="00A3747D">
        <w:trPr>
          <w:trHeight w:val="75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 модуль</w:t>
            </w:r>
            <w:r w:rsidRPr="00C76667">
              <w:rPr>
                <w:b/>
                <w:sz w:val="28"/>
                <w:szCs w:val="28"/>
              </w:rPr>
              <w:t xml:space="preserve"> «Робототехника»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 9»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Фаракшин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Чашина Н.Н.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ЦТОтДТТ</w:t>
            </w:r>
            <w:proofErr w:type="spellEnd"/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Сергеев С.И.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ЦТОтДТТ</w:t>
            </w:r>
            <w:proofErr w:type="spellEnd"/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Воронежский Д.С.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ГБУ ДО </w:t>
            </w:r>
            <w:proofErr w:type="spellStart"/>
            <w:r w:rsidRPr="00C76667">
              <w:rPr>
                <w:sz w:val="28"/>
                <w:szCs w:val="28"/>
              </w:rPr>
              <w:t>БелОЦ</w:t>
            </w:r>
            <w:proofErr w:type="gramStart"/>
            <w:r w:rsidRPr="00C76667">
              <w:rPr>
                <w:sz w:val="28"/>
                <w:szCs w:val="28"/>
              </w:rPr>
              <w:t>Д</w:t>
            </w:r>
            <w:proofErr w:type="spellEnd"/>
            <w:r w:rsidRPr="00C76667">
              <w:rPr>
                <w:sz w:val="28"/>
                <w:szCs w:val="28"/>
              </w:rPr>
              <w:t>(</w:t>
            </w:r>
            <w:proofErr w:type="gramEnd"/>
            <w:r w:rsidRPr="00C76667">
              <w:rPr>
                <w:sz w:val="28"/>
                <w:szCs w:val="28"/>
              </w:rPr>
              <w:t>Ю)ТТ (по согласованию)</w:t>
            </w:r>
          </w:p>
        </w:tc>
      </w:tr>
      <w:tr w:rsidR="004E70E5" w:rsidRPr="00C76667" w:rsidTr="00A3747D">
        <w:trPr>
          <w:trHeight w:val="75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модуль</w:t>
            </w:r>
            <w:r w:rsidRPr="00C76667">
              <w:rPr>
                <w:b/>
                <w:sz w:val="28"/>
                <w:szCs w:val="28"/>
              </w:rPr>
              <w:t xml:space="preserve"> «3</w:t>
            </w:r>
            <w:r w:rsidRPr="00C76667">
              <w:rPr>
                <w:b/>
                <w:sz w:val="28"/>
                <w:szCs w:val="28"/>
                <w:lang w:val="en-US"/>
              </w:rPr>
              <w:t>D</w:t>
            </w:r>
            <w:r w:rsidRPr="00C76667">
              <w:rPr>
                <w:b/>
                <w:sz w:val="28"/>
                <w:szCs w:val="28"/>
              </w:rPr>
              <w:t>-моделирование»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Качурова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Валуйский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50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Назарова Г.А.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ЦТОтДТТ</w:t>
            </w:r>
            <w:proofErr w:type="spellEnd"/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Демин В.Д.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ГБУ ДО </w:t>
            </w:r>
            <w:proofErr w:type="spellStart"/>
            <w:r w:rsidRPr="00C76667">
              <w:rPr>
                <w:sz w:val="28"/>
                <w:szCs w:val="28"/>
              </w:rPr>
              <w:t>БелОЦ</w:t>
            </w:r>
            <w:proofErr w:type="gramStart"/>
            <w:r w:rsidRPr="00C76667">
              <w:rPr>
                <w:sz w:val="28"/>
                <w:szCs w:val="28"/>
              </w:rPr>
              <w:t>Д</w:t>
            </w:r>
            <w:proofErr w:type="spellEnd"/>
            <w:r w:rsidRPr="00C76667">
              <w:rPr>
                <w:sz w:val="28"/>
                <w:szCs w:val="28"/>
              </w:rPr>
              <w:t>(</w:t>
            </w:r>
            <w:proofErr w:type="gramEnd"/>
            <w:r w:rsidRPr="00C76667">
              <w:rPr>
                <w:sz w:val="28"/>
                <w:szCs w:val="28"/>
              </w:rPr>
              <w:t>Ю)ТТ (по согласованию)</w:t>
            </w:r>
          </w:p>
        </w:tc>
      </w:tr>
      <w:tr w:rsidR="004E70E5" w:rsidRPr="00C76667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Хахалев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БГТУ им. В.Г.Шухова (по согласованию)</w:t>
            </w:r>
          </w:p>
        </w:tc>
      </w:tr>
      <w:tr w:rsidR="004E70E5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Богданов Д.Э.</w:t>
            </w:r>
          </w:p>
        </w:tc>
        <w:tc>
          <w:tcPr>
            <w:tcW w:w="6629" w:type="dxa"/>
            <w:shd w:val="clear" w:color="auto" w:fill="auto"/>
          </w:tcPr>
          <w:p w:rsidR="004E70E5" w:rsidRDefault="004E70E5" w:rsidP="00A3747D">
            <w:r w:rsidRPr="005C7323">
              <w:rPr>
                <w:sz w:val="28"/>
                <w:szCs w:val="28"/>
              </w:rPr>
              <w:t>БГТУ им. В.Г.Шухова (по согласованию)</w:t>
            </w:r>
          </w:p>
        </w:tc>
      </w:tr>
      <w:tr w:rsidR="004E70E5" w:rsidTr="00A3747D">
        <w:trPr>
          <w:trHeight w:val="75"/>
        </w:trPr>
        <w:tc>
          <w:tcPr>
            <w:tcW w:w="2977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Самсонова П.С.</w:t>
            </w:r>
          </w:p>
        </w:tc>
        <w:tc>
          <w:tcPr>
            <w:tcW w:w="6629" w:type="dxa"/>
            <w:shd w:val="clear" w:color="auto" w:fill="auto"/>
          </w:tcPr>
          <w:p w:rsidR="004E70E5" w:rsidRDefault="004E70E5" w:rsidP="00A3747D">
            <w:r w:rsidRPr="005C7323">
              <w:rPr>
                <w:sz w:val="28"/>
                <w:szCs w:val="28"/>
              </w:rPr>
              <w:t>БГТУ им. В.Г.Шухова (по согласованию)</w:t>
            </w:r>
          </w:p>
        </w:tc>
      </w:tr>
    </w:tbl>
    <w:p w:rsidR="004E70E5" w:rsidRDefault="004E70E5" w:rsidP="004E70E5">
      <w:pPr>
        <w:tabs>
          <w:tab w:val="left" w:pos="2295"/>
        </w:tabs>
        <w:ind w:left="-360"/>
        <w:jc w:val="center"/>
        <w:rPr>
          <w:bCs/>
          <w:sz w:val="28"/>
          <w:szCs w:val="28"/>
        </w:rPr>
      </w:pPr>
    </w:p>
    <w:p w:rsidR="004E70E5" w:rsidRPr="00FD1270" w:rsidRDefault="004E70E5" w:rsidP="004E70E5">
      <w:pPr>
        <w:tabs>
          <w:tab w:val="left" w:pos="2295"/>
        </w:tabs>
        <w:ind w:left="-360"/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Список членов жюри муниципального этапа,</w:t>
      </w:r>
    </w:p>
    <w:p w:rsidR="004E70E5" w:rsidRPr="00FD1270" w:rsidRDefault="004E70E5" w:rsidP="004E70E5">
      <w:pPr>
        <w:tabs>
          <w:tab w:val="left" w:pos="2295"/>
        </w:tabs>
        <w:ind w:left="-360"/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D1270">
        <w:rPr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D1270">
        <w:rPr>
          <w:bCs/>
          <w:sz w:val="28"/>
          <w:szCs w:val="28"/>
        </w:rPr>
        <w:t xml:space="preserve"> </w:t>
      </w:r>
    </w:p>
    <w:p w:rsidR="004E70E5" w:rsidRDefault="004E70E5" w:rsidP="004E70E5">
      <w:pPr>
        <w:jc w:val="center"/>
        <w:rPr>
          <w:bCs/>
          <w:sz w:val="28"/>
          <w:szCs w:val="28"/>
        </w:rPr>
      </w:pPr>
      <w:r w:rsidRPr="00FD1270">
        <w:rPr>
          <w:bCs/>
          <w:sz w:val="28"/>
          <w:szCs w:val="28"/>
        </w:rPr>
        <w:t>по технологии в 2019-2020 учебном году</w:t>
      </w:r>
    </w:p>
    <w:p w:rsidR="004E70E5" w:rsidRDefault="004E70E5" w:rsidP="004E70E5">
      <w:pPr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1"/>
        <w:gridCol w:w="6655"/>
      </w:tblGrid>
      <w:tr w:rsidR="004E70E5" w:rsidRPr="00C76667" w:rsidTr="00A3747D">
        <w:trPr>
          <w:trHeight w:val="150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C76667">
              <w:rPr>
                <w:b/>
                <w:sz w:val="28"/>
                <w:szCs w:val="28"/>
              </w:rPr>
              <w:t>«Техника</w:t>
            </w:r>
            <w:r>
              <w:rPr>
                <w:b/>
                <w:sz w:val="28"/>
                <w:szCs w:val="28"/>
              </w:rPr>
              <w:t>, технологии</w:t>
            </w:r>
            <w:r w:rsidRPr="00C76667">
              <w:rPr>
                <w:b/>
                <w:sz w:val="28"/>
                <w:szCs w:val="28"/>
              </w:rPr>
              <w:t xml:space="preserve"> и техническое творчество»</w:t>
            </w:r>
          </w:p>
        </w:tc>
      </w:tr>
      <w:tr w:rsidR="004E70E5" w:rsidRPr="00C76667" w:rsidTr="00A3747D">
        <w:trPr>
          <w:trHeight w:val="180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180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Попов Д.П.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4E70E5" w:rsidRPr="00C76667" w:rsidTr="00A3747D">
        <w:trPr>
          <w:trHeight w:val="180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Лисицкий</w:t>
            </w:r>
            <w:proofErr w:type="spellEnd"/>
            <w:r w:rsidRPr="00C7666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655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4E70E5" w:rsidRPr="00C76667" w:rsidTr="00A3747D">
        <w:trPr>
          <w:trHeight w:val="357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Московченко</w:t>
            </w:r>
            <w:proofErr w:type="spellEnd"/>
            <w:r w:rsidRPr="00C7666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55" w:type="dxa"/>
            <w:shd w:val="clear" w:color="auto" w:fill="auto"/>
          </w:tcPr>
          <w:p w:rsidR="004E70E5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  <w:p w:rsidR="004E70E5" w:rsidRPr="00C76667" w:rsidRDefault="004E70E5" w:rsidP="00A3747D">
            <w:pPr>
              <w:rPr>
                <w:sz w:val="28"/>
                <w:szCs w:val="28"/>
                <w:u w:val="single"/>
              </w:rPr>
            </w:pPr>
          </w:p>
        </w:tc>
      </w:tr>
      <w:tr w:rsidR="004E70E5" w:rsidRPr="00C76667" w:rsidTr="00A3747D">
        <w:trPr>
          <w:trHeight w:val="180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Номинация </w:t>
            </w:r>
            <w:r w:rsidRPr="00C76667">
              <w:rPr>
                <w:b/>
                <w:bCs/>
                <w:iCs/>
                <w:sz w:val="28"/>
                <w:szCs w:val="28"/>
              </w:rPr>
              <w:t>«Культура дома</w:t>
            </w:r>
            <w:r>
              <w:rPr>
                <w:b/>
                <w:bCs/>
                <w:iCs/>
                <w:sz w:val="28"/>
                <w:szCs w:val="28"/>
              </w:rPr>
              <w:t xml:space="preserve">, дизайн </w:t>
            </w:r>
            <w:r w:rsidRPr="00C76667">
              <w:rPr>
                <w:b/>
                <w:bCs/>
                <w:iCs/>
                <w:sz w:val="28"/>
                <w:szCs w:val="28"/>
              </w:rPr>
              <w:t xml:space="preserve">и </w:t>
            </w:r>
            <w:r>
              <w:rPr>
                <w:b/>
                <w:bCs/>
                <w:iCs/>
                <w:sz w:val="28"/>
                <w:szCs w:val="28"/>
              </w:rPr>
              <w:t>технологии»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Брыткова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2»</w:t>
            </w:r>
          </w:p>
        </w:tc>
      </w:tr>
      <w:tr w:rsidR="004E70E5" w:rsidRPr="00C76667" w:rsidTr="00A3747D">
        <w:trPr>
          <w:trHeight w:val="126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655" w:type="dxa"/>
            <w:shd w:val="clear" w:color="auto" w:fill="auto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40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Саркисян И.В.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41</w:t>
            </w:r>
          </w:p>
        </w:tc>
      </w:tr>
      <w:tr w:rsidR="004E70E5" w:rsidRPr="00C76667" w:rsidTr="00A3747D">
        <w:trPr>
          <w:trHeight w:val="135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модуль</w:t>
            </w:r>
            <w:r w:rsidRPr="00C76667">
              <w:rPr>
                <w:b/>
                <w:sz w:val="28"/>
                <w:szCs w:val="28"/>
              </w:rPr>
              <w:t xml:space="preserve"> «Робототехника»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Фаракшин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Сергеев С.И.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ЦТОтДТТ</w:t>
            </w:r>
            <w:proofErr w:type="spellEnd"/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Воронежский Д.С.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ГБУ ДО </w:t>
            </w:r>
            <w:proofErr w:type="spellStart"/>
            <w:r w:rsidRPr="00C76667">
              <w:rPr>
                <w:sz w:val="28"/>
                <w:szCs w:val="28"/>
              </w:rPr>
              <w:t>БелОЦ</w:t>
            </w:r>
            <w:proofErr w:type="gramStart"/>
            <w:r w:rsidRPr="00C76667">
              <w:rPr>
                <w:sz w:val="28"/>
                <w:szCs w:val="28"/>
              </w:rPr>
              <w:t>Д</w:t>
            </w:r>
            <w:proofErr w:type="spellEnd"/>
            <w:r w:rsidRPr="00C76667">
              <w:rPr>
                <w:sz w:val="28"/>
                <w:szCs w:val="28"/>
              </w:rPr>
              <w:t>(</w:t>
            </w:r>
            <w:proofErr w:type="gramEnd"/>
            <w:r w:rsidRPr="00C76667">
              <w:rPr>
                <w:sz w:val="28"/>
                <w:szCs w:val="28"/>
              </w:rPr>
              <w:t>Ю)ТТ (по согласованию)</w:t>
            </w:r>
          </w:p>
        </w:tc>
      </w:tr>
      <w:tr w:rsidR="004E70E5" w:rsidRPr="00C76667" w:rsidTr="00A3747D">
        <w:trPr>
          <w:trHeight w:val="135"/>
        </w:trPr>
        <w:tc>
          <w:tcPr>
            <w:tcW w:w="9606" w:type="dxa"/>
            <w:gridSpan w:val="2"/>
            <w:vAlign w:val="center"/>
          </w:tcPr>
          <w:p w:rsidR="004E70E5" w:rsidRPr="00C76667" w:rsidRDefault="004E70E5" w:rsidP="00A374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модуль</w:t>
            </w:r>
            <w:r w:rsidRPr="00C76667">
              <w:rPr>
                <w:b/>
                <w:sz w:val="28"/>
                <w:szCs w:val="28"/>
              </w:rPr>
              <w:t xml:space="preserve"> «3</w:t>
            </w:r>
            <w:r w:rsidRPr="00C76667">
              <w:rPr>
                <w:b/>
                <w:sz w:val="28"/>
                <w:szCs w:val="28"/>
                <w:lang w:val="en-US"/>
              </w:rPr>
              <w:t>D</w:t>
            </w:r>
            <w:r w:rsidRPr="00C76667">
              <w:rPr>
                <w:b/>
                <w:sz w:val="28"/>
                <w:szCs w:val="28"/>
              </w:rPr>
              <w:t>-моделирование»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C7666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МБУ НМИЦ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Качурова</w:t>
            </w:r>
            <w:proofErr w:type="spellEnd"/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Назарова Г.А.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МБУДО </w:t>
            </w:r>
            <w:proofErr w:type="spellStart"/>
            <w:r w:rsidRPr="00C76667">
              <w:rPr>
                <w:sz w:val="28"/>
                <w:szCs w:val="28"/>
              </w:rPr>
              <w:t>ЦТОтДТТ</w:t>
            </w:r>
            <w:proofErr w:type="spellEnd"/>
          </w:p>
        </w:tc>
      </w:tr>
      <w:tr w:rsidR="004E70E5" w:rsidRPr="00C76667" w:rsidTr="00A3747D">
        <w:trPr>
          <w:trHeight w:val="135"/>
        </w:trPr>
        <w:tc>
          <w:tcPr>
            <w:tcW w:w="2951" w:type="dxa"/>
            <w:shd w:val="clear" w:color="auto" w:fill="auto"/>
          </w:tcPr>
          <w:p w:rsidR="004E70E5" w:rsidRPr="00C76667" w:rsidRDefault="004E70E5" w:rsidP="00A3747D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C76667">
              <w:rPr>
                <w:rFonts w:ascii="Times New Roman" w:eastAsia="MS Mincho" w:hAnsi="Times New Roman" w:cs="Times New Roman"/>
                <w:sz w:val="28"/>
                <w:szCs w:val="28"/>
              </w:rPr>
              <w:t>Демин В.Д.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4E70E5" w:rsidRPr="00C76667" w:rsidRDefault="004E70E5" w:rsidP="00A3747D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ГБУ ДО </w:t>
            </w:r>
            <w:proofErr w:type="spellStart"/>
            <w:r w:rsidRPr="00C76667">
              <w:rPr>
                <w:sz w:val="28"/>
                <w:szCs w:val="28"/>
              </w:rPr>
              <w:t>БелОЦ</w:t>
            </w:r>
            <w:proofErr w:type="gramStart"/>
            <w:r w:rsidRPr="00C76667">
              <w:rPr>
                <w:sz w:val="28"/>
                <w:szCs w:val="28"/>
              </w:rPr>
              <w:t>Д</w:t>
            </w:r>
            <w:proofErr w:type="spellEnd"/>
            <w:r w:rsidRPr="00C76667">
              <w:rPr>
                <w:sz w:val="28"/>
                <w:szCs w:val="28"/>
              </w:rPr>
              <w:t>(</w:t>
            </w:r>
            <w:proofErr w:type="gramEnd"/>
            <w:r w:rsidRPr="00C76667">
              <w:rPr>
                <w:sz w:val="28"/>
                <w:szCs w:val="28"/>
              </w:rPr>
              <w:t>Ю)ТТ (по согласованию)</w:t>
            </w:r>
          </w:p>
        </w:tc>
      </w:tr>
    </w:tbl>
    <w:p w:rsidR="004E70E5" w:rsidRDefault="004E70E5" w:rsidP="004E70E5">
      <w:pPr>
        <w:jc w:val="center"/>
        <w:rPr>
          <w:b/>
          <w:bCs/>
          <w:sz w:val="28"/>
          <w:szCs w:val="28"/>
        </w:rPr>
      </w:pPr>
    </w:p>
    <w:p w:rsidR="00DA429B" w:rsidRDefault="00DA429B"/>
    <w:sectPr w:rsidR="00DA429B" w:rsidSect="001D4C3F">
      <w:footerReference w:type="default" r:id="rId7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A" w:rsidRDefault="004E70E5" w:rsidP="00AB33A2">
    <w:pPr>
      <w:pStyle w:val="a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720615A6"/>
    <w:multiLevelType w:val="hybridMultilevel"/>
    <w:tmpl w:val="E03CF416"/>
    <w:lvl w:ilvl="0" w:tplc="2E945E1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70E5"/>
    <w:rsid w:val="004E70E5"/>
    <w:rsid w:val="00812116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0E5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4E70E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4E70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4E70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4E70E5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4E70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4E70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0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4E70E5"/>
    <w:rPr>
      <w:color w:val="0000FF"/>
      <w:u w:val="single"/>
    </w:rPr>
  </w:style>
  <w:style w:type="paragraph" w:customStyle="1" w:styleId="1">
    <w:name w:val="Абзац списка1"/>
    <w:basedOn w:val="a"/>
    <w:rsid w:val="004E70E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4E7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70E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6066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2019-11-08T11:52:00Z</dcterms:created>
  <dcterms:modified xsi:type="dcterms:W3CDTF">2019-11-08T11:53:00Z</dcterms:modified>
</cp:coreProperties>
</file>